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2693"/>
      </w:tblGrid>
      <w:tr w:rsidR="00BF550A" w:rsidRPr="0095305C" w:rsidTr="00DE5273">
        <w:trPr>
          <w:cantSplit/>
          <w:trHeight w:hRule="exact" w:val="1845"/>
        </w:trPr>
        <w:tc>
          <w:tcPr>
            <w:tcW w:w="2552" w:type="dxa"/>
            <w:vAlign w:val="center"/>
          </w:tcPr>
          <w:p w:rsidR="00BF550A" w:rsidRDefault="00E772C4" w:rsidP="00085BF6">
            <w:pPr>
              <w:ind w:left="112"/>
              <w:jc w:val="center"/>
              <w:rPr>
                <w:rFonts w:ascii="DecimaWE Rg" w:hAnsi="DecimaWE Rg"/>
                <w:sz w:val="28"/>
                <w:szCs w:val="22"/>
              </w:rPr>
            </w:pPr>
            <w:r>
              <w:rPr>
                <w:rFonts w:ascii="DecimaWE Rg" w:hAnsi="DecimaWE Rg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3.15pt;margin-top:.3pt;width:49.7pt;height:56.75pt;z-index:251659264;mso-position-horizontal-relative:text;mso-position-vertical-relative:text" wrapcoords="6776 0 4659 372 -424 4841 -424 17876 4659 21228 5082 21228 16094 21228 16518 21228 21600 17876 21600 4841 17788 1117 15247 0 6776 0" fillcolor="window">
                  <v:imagedata r:id="rId7" o:title="" cropright="10561f"/>
                </v:shape>
                <o:OLEObject Type="Embed" ProgID="Word.Picture.8" ShapeID="_x0000_s1026" DrawAspect="Content" ObjectID="_1750152077" r:id="rId8"/>
              </w:object>
            </w:r>
          </w:p>
          <w:p w:rsidR="00BF550A" w:rsidRPr="0095305C" w:rsidRDefault="00BF550A" w:rsidP="00085BF6">
            <w:pPr>
              <w:ind w:left="112"/>
              <w:jc w:val="center"/>
              <w:rPr>
                <w:rFonts w:ascii="DecimaWE Rg" w:hAnsi="DecimaWE Rg"/>
                <w:sz w:val="28"/>
                <w:szCs w:val="22"/>
              </w:rPr>
            </w:pPr>
          </w:p>
          <w:p w:rsidR="00BF550A" w:rsidRPr="0095305C" w:rsidRDefault="00BF550A" w:rsidP="00085BF6">
            <w:pPr>
              <w:ind w:left="-30"/>
              <w:jc w:val="center"/>
              <w:rPr>
                <w:rFonts w:ascii="DecimaWE Rg" w:hAnsi="DecimaWE Rg"/>
                <w:sz w:val="36"/>
                <w:szCs w:val="22"/>
              </w:rPr>
            </w:pPr>
          </w:p>
          <w:p w:rsidR="00BF550A" w:rsidRPr="0095305C" w:rsidRDefault="00BF550A" w:rsidP="00085BF6">
            <w:pPr>
              <w:ind w:left="112"/>
              <w:jc w:val="center"/>
              <w:rPr>
                <w:rFonts w:ascii="DecimaWE Rg" w:hAnsi="DecimaWE Rg"/>
                <w:noProof/>
                <w:color w:val="000000"/>
                <w:sz w:val="23"/>
              </w:rPr>
            </w:pPr>
            <w:r w:rsidRPr="0095305C">
              <w:rPr>
                <w:rFonts w:ascii="Palace Script MT" w:hAnsi="Palace Script MT"/>
                <w:b/>
                <w:sz w:val="36"/>
                <w:szCs w:val="22"/>
              </w:rPr>
              <w:t>Ministero della Salute</w:t>
            </w:r>
          </w:p>
        </w:tc>
        <w:tc>
          <w:tcPr>
            <w:tcW w:w="5245" w:type="dxa"/>
            <w:vAlign w:val="center"/>
          </w:tcPr>
          <w:p w:rsidR="00BF550A" w:rsidRPr="00933F7D" w:rsidRDefault="00BF550A" w:rsidP="00085BF6">
            <w:pPr>
              <w:jc w:val="center"/>
              <w:rPr>
                <w:rFonts w:ascii="DecimaWE Rg" w:hAnsi="DecimaWE Rg"/>
                <w:b/>
                <w:color w:val="000000"/>
                <w:spacing w:val="64"/>
                <w:szCs w:val="40"/>
              </w:rPr>
            </w:pPr>
            <w:r w:rsidRPr="00933F7D">
              <w:rPr>
                <w:rFonts w:ascii="DecimaWE Rg" w:hAnsi="DecimaWE Rg"/>
                <w:b/>
                <w:color w:val="000000"/>
                <w:spacing w:val="64"/>
                <w:szCs w:val="40"/>
              </w:rPr>
              <w:t>ALLEGATO E</w:t>
            </w:r>
          </w:p>
          <w:p w:rsidR="00BF550A" w:rsidRPr="0095305C" w:rsidRDefault="00BF550A" w:rsidP="00085BF6">
            <w:pPr>
              <w:jc w:val="center"/>
              <w:rPr>
                <w:rFonts w:ascii="DecimaWE Rg" w:hAnsi="DecimaWE Rg"/>
                <w:szCs w:val="40"/>
              </w:rPr>
            </w:pPr>
            <w:r w:rsidRPr="0095305C">
              <w:rPr>
                <w:rFonts w:ascii="DecimaWE Rg" w:hAnsi="DecimaWE Rg"/>
                <w:color w:val="000000"/>
                <w:szCs w:val="40"/>
              </w:rPr>
              <w:t xml:space="preserve">Dichiarazione </w:t>
            </w:r>
            <w:r w:rsidRPr="0095305C">
              <w:rPr>
                <w:rFonts w:ascii="DecimaWE Rg" w:hAnsi="DecimaWE Rg"/>
                <w:szCs w:val="40"/>
              </w:rPr>
              <w:t>sostitutiva di certificazione</w:t>
            </w:r>
            <w:r w:rsidRPr="0095305C">
              <w:rPr>
                <w:rFonts w:ascii="DecimaWE Rg" w:hAnsi="DecimaWE Rg"/>
                <w:color w:val="FF0000"/>
                <w:szCs w:val="40"/>
              </w:rPr>
              <w:t xml:space="preserve"> </w:t>
            </w:r>
            <w:r w:rsidRPr="0095305C">
              <w:rPr>
                <w:rFonts w:ascii="DecimaWE Rg" w:hAnsi="DecimaWE Rg"/>
                <w:szCs w:val="40"/>
              </w:rPr>
              <w:t>riguardante</w:t>
            </w:r>
          </w:p>
          <w:p w:rsidR="00BF550A" w:rsidRDefault="00BF550A" w:rsidP="00BF550A">
            <w:pPr>
              <w:jc w:val="center"/>
              <w:rPr>
                <w:rFonts w:ascii="DecimaWE Rg" w:hAnsi="DecimaWE Rg"/>
                <w:b/>
                <w:sz w:val="22"/>
                <w:szCs w:val="40"/>
                <w:u w:val="single"/>
              </w:rPr>
            </w:pPr>
            <w:r w:rsidRPr="00BF550A">
              <w:rPr>
                <w:rFonts w:ascii="DecimaWE Rg" w:hAnsi="DecimaWE Rg"/>
                <w:b/>
                <w:sz w:val="22"/>
                <w:szCs w:val="40"/>
                <w:u w:val="single"/>
              </w:rPr>
              <w:t>L’ATTESTAZIONE DI PAGAMENTO DELL’IMPOSTA DI BOLLO CON CONTRASSEGNO</w:t>
            </w:r>
            <w:r>
              <w:rPr>
                <w:rFonts w:ascii="DecimaWE Rg" w:hAnsi="DecimaWE Rg"/>
                <w:b/>
                <w:sz w:val="22"/>
                <w:szCs w:val="40"/>
                <w:u w:val="single"/>
              </w:rPr>
              <w:t xml:space="preserve"> </w:t>
            </w:r>
            <w:r w:rsidRPr="00BF550A">
              <w:rPr>
                <w:rFonts w:ascii="DecimaWE Rg" w:hAnsi="DecimaWE Rg"/>
                <w:b/>
                <w:sz w:val="22"/>
                <w:szCs w:val="40"/>
                <w:u w:val="single"/>
              </w:rPr>
              <w:t xml:space="preserve">TELEMATICO </w:t>
            </w:r>
          </w:p>
          <w:p w:rsidR="00BF550A" w:rsidRPr="0095305C" w:rsidRDefault="00BF550A" w:rsidP="00BF550A">
            <w:pPr>
              <w:rPr>
                <w:rFonts w:ascii="DecimaWE Rg" w:hAnsi="DecimaWE Rg"/>
                <w:sz w:val="16"/>
                <w:szCs w:val="16"/>
              </w:rPr>
            </w:pPr>
            <w:r w:rsidRPr="0095305C">
              <w:rPr>
                <w:rFonts w:ascii="DecimaWE Rg" w:hAnsi="DecimaWE Rg"/>
                <w:sz w:val="16"/>
                <w:szCs w:val="16"/>
              </w:rPr>
              <w:t>RICONOSCIMENTO DELL’EQUIVALENZA DEI TITOLI DEL PREGRESSO ORDINAMENTO,</w:t>
            </w:r>
          </w:p>
          <w:p w:rsidR="00BF550A" w:rsidRPr="0095305C" w:rsidRDefault="00BF550A" w:rsidP="00085BF6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95305C">
              <w:rPr>
                <w:rFonts w:ascii="DecimaWE Rg" w:hAnsi="DecimaWE Rg"/>
                <w:sz w:val="16"/>
                <w:szCs w:val="16"/>
              </w:rPr>
              <w:t>AI TITOLI UNIVERSITARI DELL’AREA SANITARIA</w:t>
            </w:r>
          </w:p>
          <w:p w:rsidR="00BF550A" w:rsidRPr="008D5FB3" w:rsidRDefault="00BF550A" w:rsidP="00085BF6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95305C">
              <w:rPr>
                <w:rFonts w:ascii="DecimaWE Rg" w:hAnsi="DecimaWE Rg"/>
                <w:sz w:val="16"/>
                <w:szCs w:val="16"/>
              </w:rPr>
              <w:t>DPCM 26 luglio 2011 (G.U. n. 191 del 18/8/2011)</w:t>
            </w:r>
          </w:p>
        </w:tc>
        <w:tc>
          <w:tcPr>
            <w:tcW w:w="2693" w:type="dxa"/>
            <w:vAlign w:val="center"/>
          </w:tcPr>
          <w:p w:rsidR="00BF550A" w:rsidRDefault="00BF550A" w:rsidP="00085BF6">
            <w:pPr>
              <w:jc w:val="center"/>
              <w:rPr>
                <w:rFonts w:ascii="DecimaWE Rg" w:hAnsi="DecimaWE Rg"/>
                <w:sz w:val="21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155BC04" wp14:editId="311AC31D">
                  <wp:extent cx="1620000" cy="359556"/>
                  <wp:effectExtent l="0" t="0" r="0" b="2540"/>
                  <wp:docPr id="2" name="Immagine 2" descr="C:\Users\147803\AppData\Local\Microsoft\Windows\INetCache\Content.Word\logo FVG 1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7803\AppData\Local\Microsoft\Windows\INetCache\Content.Word\logo FVG 1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5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50A" w:rsidRDefault="00BF550A" w:rsidP="00085BF6">
            <w:pPr>
              <w:jc w:val="center"/>
              <w:rPr>
                <w:rFonts w:ascii="DecimaWE Rg" w:hAnsi="DecimaWE Rg"/>
                <w:sz w:val="21"/>
              </w:rPr>
            </w:pPr>
          </w:p>
          <w:p w:rsidR="00BF550A" w:rsidRPr="0095305C" w:rsidRDefault="00BF550A" w:rsidP="00085BF6">
            <w:pPr>
              <w:jc w:val="center"/>
              <w:rPr>
                <w:rFonts w:ascii="DecimaWE Rg" w:hAnsi="DecimaWE Rg"/>
                <w:sz w:val="21"/>
              </w:rPr>
            </w:pPr>
          </w:p>
        </w:tc>
      </w:tr>
    </w:tbl>
    <w:p w:rsidR="007227E8" w:rsidRDefault="00022EA0">
      <w:pPr>
        <w:pStyle w:val="Standard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104445</wp:posOffset>
                </wp:positionV>
                <wp:extent cx="1980000" cy="1440000"/>
                <wp:effectExtent l="0" t="0" r="20320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EA0" w:rsidRPr="00022EA0" w:rsidRDefault="00022EA0" w:rsidP="00022EA0">
                            <w:pPr>
                              <w:jc w:val="center"/>
                              <w:rPr>
                                <w:rFonts w:ascii="DecimaWE Rg" w:hAnsi="DecimaWE Rg"/>
                                <w:i/>
                              </w:rPr>
                            </w:pPr>
                            <w:r w:rsidRPr="00022EA0">
                              <w:rPr>
                                <w:rFonts w:ascii="DecimaWE Rg" w:hAnsi="DecimaWE Rg"/>
                                <w:i/>
                              </w:rPr>
                              <w:t>Spazio per l’apposizione della marca da bollo da € 16,00 da annullare con data e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320pt;margin-top:8.2pt;width:155.9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" fillcolor="white [3201]" strokecolor="black [3200]" strokeweight="1pt">
                <v:textbox>
                  <w:txbxContent>
                    <w:p w:rsidR="00022EA0" w:rsidRPr="00022EA0" w:rsidRDefault="00022EA0" w:rsidP="00022EA0">
                      <w:pPr>
                        <w:jc w:val="center"/>
                        <w:rPr>
                          <w:rFonts w:ascii="DecimaWE Rg" w:hAnsi="DecimaWE Rg"/>
                          <w:i/>
                        </w:rPr>
                      </w:pPr>
                      <w:r w:rsidRPr="00022EA0">
                        <w:rPr>
                          <w:rFonts w:ascii="DecimaWE Rg" w:hAnsi="DecimaWE Rg"/>
                          <w:i/>
                        </w:rPr>
                        <w:t>Spazio per l’apposizione della marca da bollo da € 16,00 da annullare con data e firma</w:t>
                      </w:r>
                    </w:p>
                  </w:txbxContent>
                </v:textbox>
              </v:rect>
            </w:pict>
          </mc:Fallback>
        </mc:AlternateContent>
      </w:r>
    </w:p>
    <w:p w:rsidR="007227E8" w:rsidRDefault="007227E8" w:rsidP="003C52B4">
      <w:pPr>
        <w:pStyle w:val="Standard"/>
        <w:rPr>
          <w:rFonts w:ascii="DecimaWE Rg" w:hAnsi="DecimaWE Rg"/>
          <w:sz w:val="22"/>
          <w:szCs w:val="22"/>
        </w:rPr>
      </w:pPr>
    </w:p>
    <w:p w:rsidR="007227E8" w:rsidRDefault="007227E8">
      <w:pPr>
        <w:pStyle w:val="Standard"/>
        <w:rPr>
          <w:rFonts w:ascii="DecimaWE Rg" w:hAnsi="DecimaWE Rg"/>
          <w:szCs w:val="22"/>
        </w:rPr>
      </w:pPr>
    </w:p>
    <w:p w:rsidR="00022EA0" w:rsidRDefault="00022EA0">
      <w:pPr>
        <w:pStyle w:val="Standard"/>
        <w:rPr>
          <w:rFonts w:ascii="DecimaWE Rg" w:hAnsi="DecimaWE Rg"/>
          <w:szCs w:val="22"/>
        </w:rPr>
      </w:pPr>
    </w:p>
    <w:p w:rsidR="00022EA0" w:rsidRDefault="00022EA0">
      <w:pPr>
        <w:pStyle w:val="Standard"/>
        <w:rPr>
          <w:rFonts w:ascii="DecimaWE Rg" w:hAnsi="DecimaWE Rg"/>
          <w:szCs w:val="22"/>
        </w:rPr>
      </w:pPr>
    </w:p>
    <w:p w:rsidR="00022EA0" w:rsidRDefault="00022EA0">
      <w:pPr>
        <w:pStyle w:val="Standard"/>
        <w:rPr>
          <w:rFonts w:ascii="DecimaWE Rg" w:hAnsi="DecimaWE Rg"/>
          <w:szCs w:val="22"/>
        </w:rPr>
      </w:pPr>
    </w:p>
    <w:p w:rsidR="00022EA0" w:rsidRPr="00DE5273" w:rsidRDefault="00022EA0">
      <w:pPr>
        <w:pStyle w:val="Standard"/>
        <w:rPr>
          <w:rFonts w:ascii="DecimaWE Rg" w:hAnsi="DecimaWE Rg"/>
          <w:szCs w:val="22"/>
        </w:rPr>
      </w:pPr>
    </w:p>
    <w:p w:rsidR="00022EA0" w:rsidRDefault="00022EA0" w:rsidP="00BF550A">
      <w:pPr>
        <w:pStyle w:val="Standard"/>
        <w:rPr>
          <w:rFonts w:ascii="DecimaWE Rg" w:hAnsi="DecimaWE Rg"/>
          <w:sz w:val="22"/>
          <w:szCs w:val="22"/>
        </w:rPr>
      </w:pPr>
    </w:p>
    <w:p w:rsidR="00022EA0" w:rsidRDefault="00022EA0" w:rsidP="00BF550A">
      <w:pPr>
        <w:pStyle w:val="Standard"/>
        <w:rPr>
          <w:rFonts w:ascii="DecimaWE Rg" w:hAnsi="DecimaWE Rg"/>
          <w:sz w:val="22"/>
          <w:szCs w:val="22"/>
        </w:rPr>
      </w:pPr>
    </w:p>
    <w:p w:rsidR="00022EA0" w:rsidRDefault="00022EA0" w:rsidP="00BF550A">
      <w:pPr>
        <w:pStyle w:val="Standard"/>
        <w:rPr>
          <w:rFonts w:ascii="DecimaWE Rg" w:hAnsi="DecimaWE Rg"/>
          <w:sz w:val="22"/>
          <w:szCs w:val="22"/>
        </w:rPr>
      </w:pPr>
    </w:p>
    <w:p w:rsidR="00BF550A" w:rsidRPr="00022EA0" w:rsidRDefault="00022EA0" w:rsidP="00BF550A">
      <w:pPr>
        <w:pStyle w:val="Standard"/>
        <w:rPr>
          <w:rFonts w:ascii="DecimaWE Rg" w:hAnsi="DecimaWE Rg"/>
          <w:b/>
          <w:sz w:val="22"/>
        </w:rPr>
      </w:pPr>
      <w:r>
        <w:rPr>
          <w:rFonts w:ascii="DecimaWE Rg" w:hAnsi="DecimaWE Rg"/>
          <w:sz w:val="22"/>
          <w:szCs w:val="22"/>
        </w:rPr>
        <w:t xml:space="preserve">Il </w:t>
      </w:r>
      <w:r w:rsidR="00BF550A" w:rsidRPr="00022EA0">
        <w:rPr>
          <w:rFonts w:ascii="DecimaWE Rg" w:hAnsi="DecimaWE Rg"/>
          <w:sz w:val="22"/>
          <w:szCs w:val="22"/>
        </w:rPr>
        <w:t xml:space="preserve">sottoscritto, consapevole che le false dichiarazioni, la falsità degli atti e l’uso di atti falsi sono puniti ai sensi del codice penale (Art. 75 e 76 </w:t>
      </w:r>
      <w:r>
        <w:rPr>
          <w:rFonts w:ascii="DecimaWE Rg" w:hAnsi="DecimaWE Rg"/>
          <w:sz w:val="22"/>
          <w:szCs w:val="22"/>
        </w:rPr>
        <w:t xml:space="preserve">D.P.R. </w:t>
      </w:r>
      <w:r w:rsidR="00BF550A" w:rsidRPr="00022EA0">
        <w:rPr>
          <w:rFonts w:ascii="DecimaWE Rg" w:hAnsi="DecimaWE Rg"/>
          <w:sz w:val="22"/>
          <w:szCs w:val="22"/>
        </w:rPr>
        <w:t xml:space="preserve">28.12.2000 n. 445) </w:t>
      </w:r>
      <w:r w:rsidR="00BF550A" w:rsidRPr="00022EA0">
        <w:rPr>
          <w:rFonts w:ascii="DecimaWE Rg" w:hAnsi="DecimaWE Rg"/>
          <w:b/>
          <w:sz w:val="22"/>
          <w:szCs w:val="22"/>
        </w:rPr>
        <w:t>trasmette</w:t>
      </w:r>
      <w:r w:rsidR="00BF550A" w:rsidRPr="00022EA0">
        <w:rPr>
          <w:rFonts w:ascii="DecimaWE Rg" w:hAnsi="DecimaWE Rg"/>
          <w:b/>
          <w:sz w:val="22"/>
        </w:rPr>
        <w:t xml:space="preserve"> la presente dichiarazione, attestando ai sensi degli artt. 46 e 47 del DPR 28.12.2000 n. 445 quanto segue:</w:t>
      </w:r>
    </w:p>
    <w:p w:rsidR="007227E8" w:rsidRPr="00DE5273" w:rsidRDefault="007227E8">
      <w:pPr>
        <w:pStyle w:val="Standard"/>
        <w:rPr>
          <w:rFonts w:ascii="DecimaWE Rg" w:hAnsi="DecimaWE Rg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835"/>
        <w:gridCol w:w="2262"/>
      </w:tblGrid>
      <w:tr w:rsidR="00DE5273" w:rsidRPr="00DE5273" w:rsidTr="00022EA0">
        <w:trPr>
          <w:trHeight w:val="510"/>
        </w:trPr>
        <w:tc>
          <w:tcPr>
            <w:tcW w:w="4531" w:type="dxa"/>
            <w:gridSpan w:val="2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b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Cognome</w:t>
            </w:r>
          </w:p>
        </w:tc>
        <w:tc>
          <w:tcPr>
            <w:tcW w:w="5097" w:type="dxa"/>
            <w:gridSpan w:val="2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b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Nome</w:t>
            </w:r>
          </w:p>
        </w:tc>
      </w:tr>
      <w:tr w:rsidR="00DE5273" w:rsidRPr="00DE5273" w:rsidTr="00996D2B">
        <w:trPr>
          <w:trHeight w:val="510"/>
        </w:trPr>
        <w:tc>
          <w:tcPr>
            <w:tcW w:w="9628" w:type="dxa"/>
            <w:gridSpan w:val="4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b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Codice Fiscale</w:t>
            </w:r>
          </w:p>
        </w:tc>
      </w:tr>
      <w:tr w:rsidR="00DE5273" w:rsidRPr="00DE5273" w:rsidTr="00996D2B">
        <w:trPr>
          <w:trHeight w:val="510"/>
        </w:trPr>
        <w:tc>
          <w:tcPr>
            <w:tcW w:w="3114" w:type="dxa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Nato il</w:t>
            </w:r>
          </w:p>
        </w:tc>
        <w:tc>
          <w:tcPr>
            <w:tcW w:w="4252" w:type="dxa"/>
            <w:gridSpan w:val="2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b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a</w:t>
            </w:r>
          </w:p>
        </w:tc>
        <w:tc>
          <w:tcPr>
            <w:tcW w:w="2262" w:type="dxa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Prov.</w:t>
            </w:r>
          </w:p>
        </w:tc>
      </w:tr>
      <w:tr w:rsidR="00DE5273" w:rsidRPr="00DE5273" w:rsidTr="00022EA0">
        <w:trPr>
          <w:trHeight w:val="510"/>
        </w:trPr>
        <w:tc>
          <w:tcPr>
            <w:tcW w:w="4531" w:type="dxa"/>
            <w:gridSpan w:val="2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b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Residente in</w:t>
            </w:r>
          </w:p>
        </w:tc>
        <w:tc>
          <w:tcPr>
            <w:tcW w:w="2835" w:type="dxa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b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Prov.</w:t>
            </w:r>
          </w:p>
        </w:tc>
        <w:tc>
          <w:tcPr>
            <w:tcW w:w="2262" w:type="dxa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b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CAP</w:t>
            </w:r>
          </w:p>
        </w:tc>
      </w:tr>
      <w:tr w:rsidR="00DE5273" w:rsidRPr="00DE5273" w:rsidTr="00996D2B">
        <w:trPr>
          <w:trHeight w:val="510"/>
        </w:trPr>
        <w:tc>
          <w:tcPr>
            <w:tcW w:w="7366" w:type="dxa"/>
            <w:gridSpan w:val="3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b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Via/P.zza</w:t>
            </w:r>
          </w:p>
        </w:tc>
        <w:tc>
          <w:tcPr>
            <w:tcW w:w="2262" w:type="dxa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n.</w:t>
            </w:r>
          </w:p>
        </w:tc>
      </w:tr>
      <w:tr w:rsidR="00DE5273" w:rsidRPr="00DE5273" w:rsidTr="00022EA0">
        <w:trPr>
          <w:trHeight w:val="510"/>
        </w:trPr>
        <w:tc>
          <w:tcPr>
            <w:tcW w:w="4531" w:type="dxa"/>
            <w:gridSpan w:val="2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b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Tel.</w:t>
            </w:r>
          </w:p>
        </w:tc>
        <w:tc>
          <w:tcPr>
            <w:tcW w:w="5097" w:type="dxa"/>
            <w:gridSpan w:val="2"/>
            <w:vAlign w:val="center"/>
          </w:tcPr>
          <w:p w:rsidR="00DE5273" w:rsidRPr="00DE5273" w:rsidRDefault="00DE5273" w:rsidP="00BF550A">
            <w:pPr>
              <w:pStyle w:val="Standard"/>
              <w:jc w:val="left"/>
              <w:rPr>
                <w:rFonts w:ascii="DecimaWE Rg" w:hAnsi="DecimaWE Rg"/>
                <w:b/>
                <w:sz w:val="22"/>
              </w:rPr>
            </w:pPr>
            <w:r w:rsidRPr="00DE5273">
              <w:rPr>
                <w:rFonts w:ascii="DecimaWE Rg" w:hAnsi="DecimaWE Rg"/>
                <w:sz w:val="22"/>
              </w:rPr>
              <w:t>Indirizzo mail</w:t>
            </w:r>
          </w:p>
        </w:tc>
      </w:tr>
    </w:tbl>
    <w:p w:rsidR="00BF550A" w:rsidRPr="00DE5273" w:rsidRDefault="00BF550A">
      <w:pPr>
        <w:pStyle w:val="Standard"/>
        <w:rPr>
          <w:rFonts w:ascii="DecimaWE Rg" w:hAnsi="DecimaWE Rg"/>
          <w:b/>
          <w:sz w:val="22"/>
          <w:szCs w:val="22"/>
        </w:rPr>
      </w:pPr>
    </w:p>
    <w:p w:rsidR="00BF550A" w:rsidRPr="00DE5273" w:rsidRDefault="00BF550A">
      <w:pPr>
        <w:pStyle w:val="Standard"/>
        <w:rPr>
          <w:rFonts w:ascii="DecimaWE Rg" w:hAnsi="DecimaWE Rg"/>
          <w:b/>
          <w:sz w:val="22"/>
          <w:szCs w:val="22"/>
        </w:rPr>
      </w:pPr>
    </w:p>
    <w:p w:rsidR="007227E8" w:rsidRPr="00DE5273" w:rsidRDefault="00592B1A">
      <w:pPr>
        <w:pStyle w:val="Standard"/>
        <w:jc w:val="center"/>
      </w:pPr>
      <w:r w:rsidRPr="00DE5273">
        <w:rPr>
          <w:rFonts w:ascii="DecimaWE Rg" w:hAnsi="DecimaWE Rg"/>
          <w:b/>
          <w:sz w:val="22"/>
          <w:szCs w:val="22"/>
        </w:rPr>
        <w:t>D I C H I A R A</w:t>
      </w:r>
    </w:p>
    <w:p w:rsidR="007227E8" w:rsidRPr="00DE5273" w:rsidRDefault="007227E8">
      <w:pPr>
        <w:pStyle w:val="Standard"/>
        <w:jc w:val="center"/>
      </w:pPr>
    </w:p>
    <w:p w:rsidR="00BF550A" w:rsidRPr="00DE5273" w:rsidRDefault="00BF550A" w:rsidP="00DE5273">
      <w:pPr>
        <w:pStyle w:val="Standard"/>
        <w:numPr>
          <w:ilvl w:val="0"/>
          <w:numId w:val="13"/>
        </w:numPr>
        <w:tabs>
          <w:tab w:val="left" w:pos="426"/>
        </w:tabs>
        <w:ind w:left="426" w:hanging="426"/>
        <w:rPr>
          <w:rFonts w:ascii="DecimaWE Rg" w:hAnsi="DecimaWE Rg"/>
          <w:sz w:val="22"/>
        </w:rPr>
      </w:pPr>
      <w:r w:rsidRPr="00DE5273">
        <w:rPr>
          <w:rFonts w:ascii="DecimaWE Rg" w:hAnsi="DecimaWE Rg"/>
          <w:sz w:val="22"/>
        </w:rPr>
        <w:t>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16 (sedici euro) applicata ha:</w:t>
      </w:r>
    </w:p>
    <w:p w:rsidR="00022EA0" w:rsidRDefault="00DE5273" w:rsidP="00022EA0">
      <w:pPr>
        <w:pStyle w:val="Standard"/>
        <w:tabs>
          <w:tab w:val="left" w:pos="426"/>
        </w:tabs>
        <w:ind w:left="426" w:hanging="426"/>
        <w:rPr>
          <w:rFonts w:ascii="DecimaWE Rg" w:hAnsi="DecimaWE Rg"/>
          <w:b/>
          <w:sz w:val="22"/>
        </w:rPr>
      </w:pPr>
      <w:r w:rsidRPr="00DE5273">
        <w:rPr>
          <w:rFonts w:ascii="DecimaWE Rg" w:hAnsi="DecimaWE Rg"/>
          <w:b/>
          <w:sz w:val="22"/>
        </w:rPr>
        <w:tab/>
      </w:r>
      <w:r w:rsidR="00BF550A" w:rsidRPr="00DE5273">
        <w:rPr>
          <w:rFonts w:ascii="DecimaWE Rg" w:hAnsi="DecimaWE Rg"/>
          <w:b/>
          <w:sz w:val="22"/>
        </w:rPr>
        <w:t>IDENTIFICATIVO n. ____________________________</w:t>
      </w:r>
      <w:r w:rsidRPr="00DE5273">
        <w:rPr>
          <w:rFonts w:ascii="DecimaWE Rg" w:hAnsi="DecimaWE Rg"/>
          <w:b/>
          <w:sz w:val="22"/>
        </w:rPr>
        <w:t>___</w:t>
      </w:r>
      <w:r w:rsidR="00BF550A" w:rsidRPr="00DE5273">
        <w:rPr>
          <w:rFonts w:ascii="DecimaWE Rg" w:hAnsi="DecimaWE Rg"/>
          <w:b/>
          <w:sz w:val="22"/>
        </w:rPr>
        <w:t xml:space="preserve">_____ e data </w:t>
      </w:r>
      <w:r w:rsidRPr="00DE5273">
        <w:rPr>
          <w:rFonts w:ascii="DecimaWE Rg" w:hAnsi="DecimaWE Rg"/>
          <w:b/>
          <w:sz w:val="22"/>
        </w:rPr>
        <w:t>__________________________</w:t>
      </w:r>
    </w:p>
    <w:p w:rsidR="00022EA0" w:rsidRDefault="00022EA0" w:rsidP="00022EA0">
      <w:pPr>
        <w:pStyle w:val="Standard"/>
        <w:tabs>
          <w:tab w:val="left" w:pos="426"/>
        </w:tabs>
        <w:rPr>
          <w:rFonts w:ascii="DecimaWE Rg" w:hAnsi="DecimaWE Rg"/>
          <w:b/>
          <w:sz w:val="22"/>
        </w:rPr>
      </w:pPr>
    </w:p>
    <w:p w:rsidR="00022EA0" w:rsidRDefault="00022EA0" w:rsidP="00DE5273">
      <w:pPr>
        <w:pStyle w:val="Standard"/>
        <w:numPr>
          <w:ilvl w:val="0"/>
          <w:numId w:val="13"/>
        </w:numPr>
        <w:tabs>
          <w:tab w:val="left" w:pos="426"/>
        </w:tabs>
        <w:ind w:left="426" w:hanging="426"/>
        <w:rPr>
          <w:rFonts w:ascii="DecimaWE Rg" w:hAnsi="DecimaWE Rg"/>
          <w:sz w:val="22"/>
        </w:rPr>
      </w:pPr>
      <w:r w:rsidRPr="00022EA0">
        <w:rPr>
          <w:rFonts w:ascii="DecimaWE Rg" w:hAnsi="DecimaWE Rg"/>
          <w:sz w:val="22"/>
        </w:rPr>
        <w:t xml:space="preserve">di essere consapevole che è nella piena, esclusiva e diretta responsabilità del </w:t>
      </w:r>
      <w:r w:rsidR="00E772C4">
        <w:rPr>
          <w:rFonts w:ascii="DecimaWE Rg" w:hAnsi="DecimaWE Rg"/>
          <w:sz w:val="22"/>
        </w:rPr>
        <w:t>mittente</w:t>
      </w:r>
      <w:r>
        <w:rPr>
          <w:rFonts w:ascii="DecimaWE Rg" w:hAnsi="DecimaWE Rg"/>
          <w:sz w:val="22"/>
        </w:rPr>
        <w:t xml:space="preserve"> l’obbligo di utilizzare </w:t>
      </w:r>
      <w:r w:rsidRPr="00022EA0">
        <w:rPr>
          <w:rFonts w:ascii="DecimaWE Rg" w:hAnsi="DecimaWE Rg"/>
          <w:sz w:val="22"/>
        </w:rPr>
        <w:t>una marca da bollo per ogni singola istanza, e pertanto non è possibile comunicare gli stessi estremi di una</w:t>
      </w:r>
      <w:r>
        <w:rPr>
          <w:rFonts w:ascii="DecimaWE Rg" w:hAnsi="DecimaWE Rg"/>
          <w:sz w:val="22"/>
        </w:rPr>
        <w:t xml:space="preserve"> </w:t>
      </w:r>
      <w:r w:rsidRPr="00022EA0">
        <w:rPr>
          <w:rFonts w:ascii="DecimaWE Rg" w:hAnsi="DecimaWE Rg"/>
          <w:sz w:val="22"/>
        </w:rPr>
        <w:t>marca da bollo per istanze diverse, ovvero utilizzare più volte gli stessi dati identificativi della marca da bollo per istanze diverse</w:t>
      </w:r>
      <w:r w:rsidR="00687A7D">
        <w:rPr>
          <w:rFonts w:ascii="DecimaWE Rg" w:hAnsi="DecimaWE Rg"/>
          <w:sz w:val="22"/>
        </w:rPr>
        <w:t xml:space="preserve">. </w:t>
      </w:r>
    </w:p>
    <w:p w:rsidR="00687A7D" w:rsidRDefault="00687A7D" w:rsidP="00687A7D">
      <w:pPr>
        <w:pStyle w:val="Standard"/>
        <w:tabs>
          <w:tab w:val="left" w:pos="426"/>
        </w:tabs>
        <w:ind w:left="426"/>
        <w:rPr>
          <w:rFonts w:ascii="DecimaWE Rg" w:hAnsi="DecimaWE Rg"/>
          <w:sz w:val="22"/>
        </w:rPr>
      </w:pPr>
    </w:p>
    <w:p w:rsidR="00BF550A" w:rsidRPr="00DE5273" w:rsidRDefault="00BF550A" w:rsidP="00DE5273">
      <w:pPr>
        <w:pStyle w:val="Standard"/>
        <w:numPr>
          <w:ilvl w:val="0"/>
          <w:numId w:val="13"/>
        </w:numPr>
        <w:tabs>
          <w:tab w:val="left" w:pos="426"/>
        </w:tabs>
        <w:ind w:left="426" w:hanging="426"/>
        <w:rPr>
          <w:rFonts w:ascii="DecimaWE Rg" w:hAnsi="DecimaWE Rg"/>
          <w:sz w:val="22"/>
        </w:rPr>
      </w:pPr>
      <w:r w:rsidRPr="00DE5273">
        <w:rPr>
          <w:rFonts w:ascii="DecimaWE Rg" w:hAnsi="DecimaWE Rg"/>
          <w:sz w:val="22"/>
        </w:rPr>
        <w:t xml:space="preserve">di essere a conoscenza che la Regione autonoma Friuli Venezia Giulia potrà effettuare controlli sulle </w:t>
      </w:r>
      <w:r w:rsidR="00E772C4">
        <w:rPr>
          <w:rFonts w:ascii="DecimaWE Rg" w:hAnsi="DecimaWE Rg"/>
          <w:sz w:val="22"/>
        </w:rPr>
        <w:t xml:space="preserve">istanze </w:t>
      </w:r>
      <w:bookmarkStart w:id="0" w:name="_GoBack"/>
      <w:bookmarkEnd w:id="0"/>
      <w:r w:rsidRPr="00DE5273">
        <w:rPr>
          <w:rFonts w:ascii="DecimaWE Rg" w:hAnsi="DecimaWE Rg"/>
          <w:sz w:val="22"/>
        </w:rPr>
        <w:t>presentate e pertanto si impegna a conservare il presente documento e a renderlo disponibile ai fini dei successivi controlli.</w:t>
      </w:r>
    </w:p>
    <w:tbl>
      <w:tblPr>
        <w:tblW w:w="1001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0"/>
        <w:gridCol w:w="4903"/>
      </w:tblGrid>
      <w:tr w:rsidR="007227E8" w:rsidRPr="00DE5273" w:rsidTr="00687A7D">
        <w:trPr>
          <w:trHeight w:val="985"/>
        </w:trPr>
        <w:tc>
          <w:tcPr>
            <w:tcW w:w="51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7E8" w:rsidRDefault="007227E8">
            <w:pPr>
              <w:pStyle w:val="Testonotaapidipagina"/>
              <w:jc w:val="left"/>
              <w:rPr>
                <w:rFonts w:ascii="DecimaWE Rg" w:hAnsi="DecimaWE Rg"/>
                <w:sz w:val="22"/>
                <w:szCs w:val="22"/>
              </w:rPr>
            </w:pPr>
          </w:p>
          <w:p w:rsidR="00687A7D" w:rsidRPr="00DE5273" w:rsidRDefault="00687A7D">
            <w:pPr>
              <w:pStyle w:val="Testonotaapidipagina"/>
              <w:jc w:val="left"/>
              <w:rPr>
                <w:rFonts w:ascii="DecimaWE Rg" w:hAnsi="DecimaWE Rg"/>
                <w:sz w:val="22"/>
                <w:szCs w:val="22"/>
              </w:rPr>
            </w:pPr>
          </w:p>
          <w:p w:rsidR="00BF550A" w:rsidRPr="00DE5273" w:rsidRDefault="00BF550A">
            <w:pPr>
              <w:pStyle w:val="Testonotaapidipagina"/>
              <w:jc w:val="left"/>
              <w:rPr>
                <w:rFonts w:ascii="DecimaWE Rg" w:hAnsi="DecimaWE Rg"/>
                <w:sz w:val="22"/>
                <w:szCs w:val="22"/>
              </w:rPr>
            </w:pPr>
          </w:p>
          <w:p w:rsidR="00022EA0" w:rsidRPr="00DE5273" w:rsidRDefault="00022EA0">
            <w:pPr>
              <w:pStyle w:val="Testonotaapidipagina"/>
              <w:jc w:val="left"/>
              <w:rPr>
                <w:rFonts w:ascii="DecimaWE Rg" w:hAnsi="DecimaWE Rg"/>
                <w:sz w:val="22"/>
                <w:szCs w:val="22"/>
              </w:rPr>
            </w:pPr>
          </w:p>
          <w:p w:rsidR="007227E8" w:rsidRPr="00DE5273" w:rsidRDefault="00592B1A" w:rsidP="00687A7D">
            <w:pPr>
              <w:pStyle w:val="Testonotaapidipagina"/>
              <w:jc w:val="left"/>
              <w:rPr>
                <w:rFonts w:ascii="DecimaWE Rg" w:hAnsi="DecimaWE Rg"/>
                <w:sz w:val="22"/>
                <w:szCs w:val="22"/>
              </w:rPr>
            </w:pPr>
            <w:r w:rsidRPr="00DE5273">
              <w:rPr>
                <w:rFonts w:ascii="DecimaWE Rg" w:hAnsi="DecimaWE Rg"/>
                <w:sz w:val="22"/>
                <w:szCs w:val="22"/>
              </w:rPr>
              <w:t>Data _______________________________________</w:t>
            </w:r>
          </w:p>
        </w:tc>
        <w:tc>
          <w:tcPr>
            <w:tcW w:w="49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7E8" w:rsidRPr="00DE5273" w:rsidRDefault="007227E8">
            <w:pPr>
              <w:pStyle w:val="Standard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7227E8" w:rsidRPr="00DE5273" w:rsidRDefault="00592B1A">
            <w:pPr>
              <w:pStyle w:val="Standard"/>
              <w:pBdr>
                <w:bottom w:val="single" w:sz="12" w:space="1" w:color="00000A"/>
              </w:pBdr>
              <w:jc w:val="center"/>
              <w:rPr>
                <w:sz w:val="22"/>
                <w:szCs w:val="22"/>
              </w:rPr>
            </w:pPr>
            <w:r w:rsidRPr="00DE5273">
              <w:rPr>
                <w:rFonts w:ascii="DecimaWE Rg" w:hAnsi="DecimaWE Rg"/>
                <w:sz w:val="22"/>
                <w:szCs w:val="22"/>
              </w:rPr>
              <w:t>Firma</w:t>
            </w:r>
          </w:p>
          <w:p w:rsidR="007227E8" w:rsidRPr="00DE5273" w:rsidRDefault="00592B1A">
            <w:pPr>
              <w:pStyle w:val="Standard"/>
              <w:jc w:val="center"/>
              <w:rPr>
                <w:sz w:val="22"/>
                <w:szCs w:val="22"/>
              </w:rPr>
            </w:pPr>
            <w:r w:rsidRPr="00DE5273">
              <w:rPr>
                <w:rFonts w:ascii="DecimaWE Rg" w:hAnsi="DecimaWE Rg"/>
                <w:i/>
                <w:sz w:val="22"/>
                <w:szCs w:val="22"/>
              </w:rPr>
              <w:t>(per esteso e leggibile)</w:t>
            </w:r>
          </w:p>
        </w:tc>
      </w:tr>
    </w:tbl>
    <w:p w:rsidR="007227E8" w:rsidRPr="00DE5273" w:rsidRDefault="007227E8">
      <w:pPr>
        <w:pStyle w:val="Standard"/>
        <w:rPr>
          <w:sz w:val="22"/>
        </w:rPr>
      </w:pPr>
    </w:p>
    <w:sectPr w:rsidR="007227E8" w:rsidRPr="00DE5273" w:rsidSect="00687A7D"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1A" w:rsidRDefault="00592B1A">
      <w:r>
        <w:separator/>
      </w:r>
    </w:p>
  </w:endnote>
  <w:endnote w:type="continuationSeparator" w:id="0">
    <w:p w:rsidR="00592B1A" w:rsidRDefault="0059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DecimaWE Bold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1A" w:rsidRDefault="00592B1A">
      <w:r>
        <w:rPr>
          <w:color w:val="000000"/>
        </w:rPr>
        <w:separator/>
      </w:r>
    </w:p>
  </w:footnote>
  <w:footnote w:type="continuationSeparator" w:id="0">
    <w:p w:rsidR="00592B1A" w:rsidRDefault="0059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697"/>
    <w:multiLevelType w:val="multilevel"/>
    <w:tmpl w:val="84B48AD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061E04"/>
    <w:multiLevelType w:val="multilevel"/>
    <w:tmpl w:val="6ED43228"/>
    <w:styleLink w:val="WWNum5"/>
    <w:lvl w:ilvl="0">
      <w:start w:val="1"/>
      <w:numFmt w:val="upperLetter"/>
      <w:lvlText w:val="%1)"/>
      <w:lvlJc w:val="left"/>
      <w:pPr>
        <w:ind w:left="700" w:hanging="70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32402"/>
    <w:multiLevelType w:val="multilevel"/>
    <w:tmpl w:val="157A6C9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A935DA"/>
    <w:multiLevelType w:val="hybridMultilevel"/>
    <w:tmpl w:val="51E42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30C9"/>
    <w:multiLevelType w:val="multilevel"/>
    <w:tmpl w:val="B3BA646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55EDB"/>
    <w:multiLevelType w:val="multilevel"/>
    <w:tmpl w:val="A274D4FA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B54060"/>
    <w:multiLevelType w:val="multilevel"/>
    <w:tmpl w:val="B1D6127E"/>
    <w:styleLink w:val="WWNum10"/>
    <w:lvl w:ilvl="0">
      <w:numFmt w:val="bullet"/>
      <w:lvlText w:val="-"/>
      <w:lvlJc w:val="left"/>
      <w:pPr>
        <w:ind w:left="700" w:hanging="360"/>
      </w:pPr>
      <w:rPr>
        <w:rFonts w:ascii="DecimaWE Rg" w:eastAsia="Times New Roman" w:hAnsi="DecimaWE Rg"/>
      </w:rPr>
    </w:lvl>
    <w:lvl w:ilvl="1">
      <w:numFmt w:val="bullet"/>
      <w:lvlText w:val="o"/>
      <w:lvlJc w:val="left"/>
      <w:pPr>
        <w:ind w:left="14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0" w:hanging="360"/>
      </w:pPr>
      <w:rPr>
        <w:rFonts w:ascii="Wingdings" w:hAnsi="Wingdings"/>
      </w:rPr>
    </w:lvl>
  </w:abstractNum>
  <w:abstractNum w:abstractNumId="7" w15:restartNumberingAfterBreak="0">
    <w:nsid w:val="531E6ACC"/>
    <w:multiLevelType w:val="multilevel"/>
    <w:tmpl w:val="D9AC1E50"/>
    <w:styleLink w:val="WWNum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68088B"/>
    <w:multiLevelType w:val="multilevel"/>
    <w:tmpl w:val="EAFA40D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C62FF8"/>
    <w:multiLevelType w:val="multilevel"/>
    <w:tmpl w:val="D3CCEE72"/>
    <w:styleLink w:val="WWNum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EA60BFF"/>
    <w:multiLevelType w:val="multilevel"/>
    <w:tmpl w:val="C068E99C"/>
    <w:styleLink w:val="WWNum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7F083168"/>
    <w:multiLevelType w:val="multilevel"/>
    <w:tmpl w:val="465209A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E8"/>
    <w:rsid w:val="00022EA0"/>
    <w:rsid w:val="003C52B4"/>
    <w:rsid w:val="00592B1A"/>
    <w:rsid w:val="005935BD"/>
    <w:rsid w:val="00687A7D"/>
    <w:rsid w:val="007227E8"/>
    <w:rsid w:val="00933F7D"/>
    <w:rsid w:val="00996D2B"/>
    <w:rsid w:val="00BF550A"/>
    <w:rsid w:val="00DE5273"/>
    <w:rsid w:val="00E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7E4154"/>
  <w15:docId w15:val="{08186334-77CC-426C-8B64-D68B2D1A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jc w:val="center"/>
      <w:outlineLvl w:val="0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">
    <w:name w:val="Text"/>
    <w:basedOn w:val="Standard"/>
    <w:pPr>
      <w:ind w:firstLine="851"/>
    </w:pPr>
  </w:style>
  <w:style w:type="paragraph" w:customStyle="1" w:styleId="tabella">
    <w:name w:val="tabella"/>
    <w:basedOn w:val="Standard"/>
    <w:pPr>
      <w:spacing w:line="240" w:lineRule="atLeast"/>
      <w:ind w:left="284" w:right="284"/>
      <w:jc w:val="left"/>
    </w:pPr>
  </w:style>
  <w:style w:type="paragraph" w:styleId="Corpodeltesto2">
    <w:name w:val="Body Text 2"/>
    <w:basedOn w:val="Standard"/>
    <w:rPr>
      <w:sz w:val="22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sto">
    <w:name w:val="testo"/>
    <w:basedOn w:val="Standard"/>
    <w:pPr>
      <w:ind w:firstLine="907"/>
    </w:pPr>
  </w:style>
  <w:style w:type="paragraph" w:styleId="Paragrafoelenco">
    <w:name w:val="List Paragraph"/>
    <w:basedOn w:val="Standard"/>
    <w:pPr>
      <w:spacing w:after="160" w:line="254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Standard"/>
    <w:rPr>
      <w:sz w:val="20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CorpotestoCarattere">
    <w:name w:val="Corpo testo Carattere"/>
    <w:basedOn w:val="Carpredefinitoparagrafo"/>
    <w:rPr>
      <w:rFonts w:cs="Times New Roman"/>
      <w:sz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4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eastAsia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paragraph" w:styleId="Corpotesto">
    <w:name w:val="Body Text"/>
    <w:basedOn w:val="Normale"/>
    <w:link w:val="CorpotestoCarattere1"/>
    <w:uiPriority w:val="99"/>
    <w:semiHidden/>
    <w:unhideWhenUsed/>
    <w:rsid w:val="00BF550A"/>
    <w:pPr>
      <w:spacing w:after="120"/>
    </w:pPr>
    <w:rPr>
      <w:rFonts w:cs="Mangal"/>
      <w:szCs w:val="21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F550A"/>
    <w:rPr>
      <w:rFonts w:cs="Mangal"/>
      <w:szCs w:val="21"/>
    </w:rPr>
  </w:style>
  <w:style w:type="table" w:styleId="Grigliatabella">
    <w:name w:val="Table Grid"/>
    <w:basedOn w:val="Tabellanormale"/>
    <w:uiPriority w:val="39"/>
    <w:rsid w:val="00BF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_____________, _______________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_______________</dc:title>
  <dc:creator>majda</dc:creator>
  <cp:lastModifiedBy>Cicuttini Marzia</cp:lastModifiedBy>
  <cp:revision>8</cp:revision>
  <cp:lastPrinted>2023-07-05T12:39:00Z</cp:lastPrinted>
  <dcterms:created xsi:type="dcterms:W3CDTF">2020-03-23T13:20:00Z</dcterms:created>
  <dcterms:modified xsi:type="dcterms:W3CDTF">2023-07-06T10:34:00Z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FVG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